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14A" w:rsidRPr="00CA514A" w:rsidRDefault="00CA514A" w:rsidP="00CA514A">
      <w:pPr>
        <w:spacing w:after="0"/>
        <w:jc w:val="center"/>
        <w:rPr>
          <w:rFonts w:ascii="Cambria" w:hAnsi="Cambria"/>
          <w:b/>
          <w:sz w:val="32"/>
          <w:szCs w:val="32"/>
        </w:rPr>
      </w:pPr>
      <w:r w:rsidRPr="00CA514A">
        <w:rPr>
          <w:rFonts w:ascii="Cambria" w:hAnsi="Cambria"/>
          <w:b/>
          <w:sz w:val="32"/>
          <w:szCs w:val="32"/>
        </w:rPr>
        <w:t xml:space="preserve">Regulamin </w:t>
      </w:r>
    </w:p>
    <w:p w:rsidR="00CA514A" w:rsidRPr="00CA514A" w:rsidRDefault="00CA514A" w:rsidP="00CA514A">
      <w:pPr>
        <w:spacing w:after="0"/>
        <w:jc w:val="center"/>
        <w:rPr>
          <w:rFonts w:ascii="Cambria" w:hAnsi="Cambria"/>
          <w:b/>
          <w:sz w:val="32"/>
          <w:szCs w:val="32"/>
        </w:rPr>
      </w:pPr>
      <w:r w:rsidRPr="00CA514A">
        <w:rPr>
          <w:rFonts w:ascii="Cambria" w:hAnsi="Cambria"/>
          <w:b/>
          <w:sz w:val="32"/>
          <w:szCs w:val="32"/>
        </w:rPr>
        <w:t>konkursu fotograficznego</w:t>
      </w:r>
    </w:p>
    <w:p w:rsidR="00CA514A" w:rsidRPr="00CA514A" w:rsidRDefault="00CA514A" w:rsidP="00CA514A">
      <w:pPr>
        <w:spacing w:after="0"/>
        <w:jc w:val="center"/>
        <w:rPr>
          <w:rFonts w:ascii="Cambria" w:hAnsi="Cambria"/>
          <w:b/>
          <w:sz w:val="32"/>
          <w:szCs w:val="32"/>
        </w:rPr>
      </w:pPr>
      <w:r w:rsidRPr="00CA514A">
        <w:rPr>
          <w:rFonts w:ascii="Cambria" w:hAnsi="Cambria"/>
          <w:b/>
          <w:sz w:val="32"/>
          <w:szCs w:val="32"/>
        </w:rPr>
        <w:t>„Inspiracja przyrodą”</w:t>
      </w:r>
    </w:p>
    <w:p w:rsidR="00CA514A" w:rsidRPr="00CA514A" w:rsidRDefault="00CA514A" w:rsidP="00CA514A">
      <w:pPr>
        <w:spacing w:after="0"/>
        <w:rPr>
          <w:rFonts w:ascii="Cambria" w:hAnsi="Cambria"/>
        </w:rPr>
      </w:pPr>
    </w:p>
    <w:p w:rsidR="00CA514A" w:rsidRPr="00CA514A" w:rsidRDefault="00CA514A" w:rsidP="00CA514A">
      <w:pPr>
        <w:spacing w:after="0"/>
        <w:rPr>
          <w:rFonts w:ascii="Cambria" w:hAnsi="Cambria"/>
        </w:rPr>
      </w:pPr>
    </w:p>
    <w:p w:rsidR="00CA514A" w:rsidRPr="00CA514A" w:rsidRDefault="00CA514A" w:rsidP="00CA514A">
      <w:pPr>
        <w:pStyle w:val="Akapitzlist"/>
        <w:numPr>
          <w:ilvl w:val="0"/>
          <w:numId w:val="1"/>
        </w:numPr>
        <w:spacing w:after="0"/>
        <w:jc w:val="both"/>
        <w:rPr>
          <w:rFonts w:ascii="Cambria" w:hAnsi="Cambria"/>
          <w:b/>
          <w:sz w:val="24"/>
          <w:szCs w:val="24"/>
        </w:rPr>
      </w:pPr>
      <w:r w:rsidRPr="00CA514A">
        <w:rPr>
          <w:rFonts w:ascii="Cambria" w:hAnsi="Cambria"/>
          <w:b/>
          <w:sz w:val="24"/>
          <w:szCs w:val="24"/>
        </w:rPr>
        <w:t>Postanowienia ogólne</w:t>
      </w:r>
    </w:p>
    <w:p w:rsidR="00CA514A" w:rsidRPr="00CA514A" w:rsidRDefault="00CA514A" w:rsidP="00CA514A">
      <w:pPr>
        <w:pStyle w:val="Akapitzlist"/>
        <w:numPr>
          <w:ilvl w:val="0"/>
          <w:numId w:val="2"/>
        </w:numPr>
        <w:spacing w:after="0"/>
        <w:jc w:val="both"/>
        <w:rPr>
          <w:rFonts w:ascii="Cambria" w:hAnsi="Cambria"/>
        </w:rPr>
      </w:pPr>
      <w:r w:rsidRPr="00CA514A">
        <w:rPr>
          <w:rFonts w:ascii="Cambria" w:hAnsi="Cambria"/>
        </w:rPr>
        <w:t>Cel</w:t>
      </w:r>
    </w:p>
    <w:p w:rsidR="00CA514A" w:rsidRPr="00CA514A" w:rsidRDefault="00CA514A" w:rsidP="00CA514A">
      <w:pPr>
        <w:pStyle w:val="Akapitzlist"/>
        <w:spacing w:after="0"/>
        <w:ind w:left="0"/>
        <w:jc w:val="both"/>
        <w:rPr>
          <w:rFonts w:ascii="Cambria" w:hAnsi="Cambria"/>
        </w:rPr>
      </w:pPr>
      <w:r w:rsidRPr="00CA514A">
        <w:rPr>
          <w:rFonts w:ascii="Cambria" w:hAnsi="Cambria"/>
        </w:rPr>
        <w:t>Celem konkursu jest wszechstronna prezentacja fotografii i stymulowanie uczniów do rozwijania zainteresowań  fotograficznych w szerokim zakresie tematyki.</w:t>
      </w:r>
    </w:p>
    <w:p w:rsidR="00CA514A" w:rsidRPr="00CA514A" w:rsidRDefault="00CA514A" w:rsidP="00CA514A">
      <w:pPr>
        <w:pStyle w:val="Akapitzlist"/>
        <w:numPr>
          <w:ilvl w:val="0"/>
          <w:numId w:val="2"/>
        </w:numPr>
        <w:spacing w:after="0"/>
        <w:jc w:val="both"/>
        <w:rPr>
          <w:rFonts w:ascii="Cambria" w:hAnsi="Cambria"/>
        </w:rPr>
      </w:pPr>
      <w:r w:rsidRPr="00CA514A">
        <w:rPr>
          <w:rFonts w:ascii="Cambria" w:hAnsi="Cambria"/>
        </w:rPr>
        <w:t>Regulamin</w:t>
      </w:r>
    </w:p>
    <w:p w:rsidR="00CA514A" w:rsidRPr="00CA514A" w:rsidRDefault="00CA514A" w:rsidP="00CA514A">
      <w:pPr>
        <w:pStyle w:val="Akapitzlist"/>
        <w:spacing w:after="0"/>
        <w:ind w:left="0"/>
        <w:jc w:val="both"/>
        <w:rPr>
          <w:rFonts w:ascii="Cambria" w:hAnsi="Cambria"/>
        </w:rPr>
      </w:pPr>
      <w:r w:rsidRPr="00CA514A">
        <w:rPr>
          <w:rFonts w:ascii="Cambria" w:hAnsi="Cambria"/>
        </w:rPr>
        <w:t>Konkurs fotograficzny jest organizowany na zasadach określonych niniejszym regulaminem.</w:t>
      </w:r>
    </w:p>
    <w:p w:rsidR="00CA514A" w:rsidRPr="00CA514A" w:rsidRDefault="00CA514A" w:rsidP="00CA514A">
      <w:pPr>
        <w:pStyle w:val="Akapitzlist"/>
        <w:numPr>
          <w:ilvl w:val="0"/>
          <w:numId w:val="1"/>
        </w:numPr>
        <w:spacing w:after="0"/>
        <w:jc w:val="both"/>
        <w:rPr>
          <w:rFonts w:ascii="Cambria" w:hAnsi="Cambria"/>
          <w:b/>
          <w:sz w:val="24"/>
          <w:szCs w:val="24"/>
        </w:rPr>
      </w:pPr>
      <w:r w:rsidRPr="00CA514A">
        <w:rPr>
          <w:rFonts w:ascii="Cambria" w:hAnsi="Cambria"/>
          <w:b/>
          <w:sz w:val="24"/>
          <w:szCs w:val="24"/>
        </w:rPr>
        <w:t>Zasady konkursu</w:t>
      </w:r>
    </w:p>
    <w:p w:rsidR="00CA514A" w:rsidRPr="00CA514A" w:rsidRDefault="00CA514A" w:rsidP="00CA514A">
      <w:pPr>
        <w:pStyle w:val="Akapitzlist"/>
        <w:numPr>
          <w:ilvl w:val="0"/>
          <w:numId w:val="3"/>
        </w:numPr>
        <w:spacing w:after="0"/>
        <w:jc w:val="both"/>
        <w:rPr>
          <w:rFonts w:ascii="Cambria" w:hAnsi="Cambria"/>
        </w:rPr>
      </w:pPr>
      <w:r w:rsidRPr="00CA514A">
        <w:rPr>
          <w:rFonts w:ascii="Cambria" w:hAnsi="Cambria"/>
        </w:rPr>
        <w:t>Uczestnicy</w:t>
      </w:r>
    </w:p>
    <w:p w:rsidR="00CA514A" w:rsidRPr="00CA514A" w:rsidRDefault="00CA514A" w:rsidP="00CA514A">
      <w:pPr>
        <w:pStyle w:val="Akapitzlist"/>
        <w:spacing w:after="0"/>
        <w:ind w:left="0"/>
        <w:jc w:val="both"/>
        <w:rPr>
          <w:rFonts w:ascii="Cambria" w:hAnsi="Cambria"/>
        </w:rPr>
      </w:pPr>
      <w:r w:rsidRPr="00CA514A">
        <w:rPr>
          <w:rFonts w:ascii="Cambria" w:hAnsi="Cambria"/>
        </w:rPr>
        <w:t>Konkurs adresowany jest do wszystkich uczniów Publicznego Gimnazjum Nr 1 im. Jana Pawła II w Kozienicach.</w:t>
      </w:r>
    </w:p>
    <w:p w:rsidR="00CA514A" w:rsidRPr="00CA514A" w:rsidRDefault="00CA514A" w:rsidP="00CA514A">
      <w:pPr>
        <w:pStyle w:val="Akapitzlist"/>
        <w:numPr>
          <w:ilvl w:val="0"/>
          <w:numId w:val="3"/>
        </w:numPr>
        <w:spacing w:after="0"/>
        <w:jc w:val="both"/>
        <w:rPr>
          <w:rFonts w:ascii="Cambria" w:hAnsi="Cambria"/>
        </w:rPr>
      </w:pPr>
      <w:r w:rsidRPr="00CA514A">
        <w:rPr>
          <w:rFonts w:ascii="Cambria" w:hAnsi="Cambria"/>
        </w:rPr>
        <w:t>Kategorie:</w:t>
      </w:r>
    </w:p>
    <w:p w:rsidR="00CA514A" w:rsidRPr="00CA514A" w:rsidRDefault="00CA514A" w:rsidP="00CA514A">
      <w:pPr>
        <w:pStyle w:val="Akapitzlist"/>
        <w:spacing w:after="0"/>
        <w:ind w:left="0"/>
        <w:jc w:val="both"/>
        <w:rPr>
          <w:rFonts w:ascii="Cambria" w:hAnsi="Cambria"/>
        </w:rPr>
      </w:pPr>
      <w:r w:rsidRPr="00CA514A">
        <w:rPr>
          <w:rFonts w:ascii="Cambria" w:hAnsi="Cambria"/>
        </w:rPr>
        <w:t>Prace na konkurs będą przyjmowane w następujących kategoriach:</w:t>
      </w:r>
    </w:p>
    <w:p w:rsidR="00CA514A" w:rsidRPr="00CA514A" w:rsidRDefault="00CA514A" w:rsidP="00CA514A">
      <w:pPr>
        <w:numPr>
          <w:ilvl w:val="3"/>
          <w:numId w:val="4"/>
        </w:numPr>
        <w:tabs>
          <w:tab w:val="num" w:pos="1134"/>
        </w:tabs>
        <w:spacing w:after="0"/>
        <w:ind w:hanging="2029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W poszukiwaniu piękna przyrody – pejzaż, krajobraz</w:t>
      </w:r>
    </w:p>
    <w:p w:rsidR="00CA514A" w:rsidRPr="00CA514A" w:rsidRDefault="00CA514A" w:rsidP="00CA514A">
      <w:pPr>
        <w:numPr>
          <w:ilvl w:val="3"/>
          <w:numId w:val="4"/>
        </w:numPr>
        <w:tabs>
          <w:tab w:val="num" w:pos="1134"/>
        </w:tabs>
        <w:spacing w:after="0"/>
        <w:ind w:hanging="2029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Architektura w twoim mieście</w:t>
      </w:r>
    </w:p>
    <w:p w:rsidR="00CA514A" w:rsidRPr="00CA514A" w:rsidRDefault="00CA514A" w:rsidP="00CA514A">
      <w:pPr>
        <w:numPr>
          <w:ilvl w:val="3"/>
          <w:numId w:val="4"/>
        </w:numPr>
        <w:tabs>
          <w:tab w:val="num" w:pos="1134"/>
        </w:tabs>
        <w:spacing w:after="0"/>
        <w:ind w:hanging="2029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Rysunek mrozu na szkle - makro</w:t>
      </w:r>
    </w:p>
    <w:p w:rsidR="00CA514A" w:rsidRPr="00CA514A" w:rsidRDefault="00CA514A" w:rsidP="00CA514A">
      <w:pPr>
        <w:numPr>
          <w:ilvl w:val="3"/>
          <w:numId w:val="4"/>
        </w:numPr>
        <w:tabs>
          <w:tab w:val="num" w:pos="1134"/>
        </w:tabs>
        <w:spacing w:after="0"/>
        <w:ind w:hanging="2029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Różne barwy nieba - kolaż</w:t>
      </w:r>
    </w:p>
    <w:p w:rsidR="00CA514A" w:rsidRPr="00CA514A" w:rsidRDefault="00CA514A" w:rsidP="00CA514A">
      <w:pPr>
        <w:pStyle w:val="Akapitzlist"/>
        <w:numPr>
          <w:ilvl w:val="0"/>
          <w:numId w:val="3"/>
        </w:numPr>
        <w:spacing w:after="0"/>
        <w:jc w:val="both"/>
        <w:rPr>
          <w:rFonts w:ascii="Cambria" w:hAnsi="Cambria"/>
        </w:rPr>
      </w:pPr>
      <w:r w:rsidRPr="00CA514A">
        <w:rPr>
          <w:rFonts w:ascii="Cambria" w:hAnsi="Cambria"/>
        </w:rPr>
        <w:t>Wymagania</w:t>
      </w:r>
    </w:p>
    <w:p w:rsidR="00CA514A" w:rsidRPr="00CA514A" w:rsidRDefault="00CA514A" w:rsidP="00CA514A">
      <w:pPr>
        <w:pStyle w:val="Akapitzlist"/>
        <w:spacing w:after="0"/>
        <w:ind w:left="0"/>
        <w:jc w:val="both"/>
        <w:rPr>
          <w:rFonts w:ascii="Cambria" w:hAnsi="Cambria"/>
        </w:rPr>
      </w:pPr>
      <w:r w:rsidRPr="00CA514A">
        <w:rPr>
          <w:rFonts w:ascii="Cambria" w:hAnsi="Cambria"/>
        </w:rPr>
        <w:t xml:space="preserve">Zgłoszenie zdjęć do konkursu odbywa się poprzez przekazanie zdjęć zapisanych na płycie CD lub </w:t>
      </w:r>
      <w:proofErr w:type="spellStart"/>
      <w:r w:rsidRPr="00CA514A">
        <w:rPr>
          <w:rFonts w:ascii="Cambria" w:hAnsi="Cambria"/>
        </w:rPr>
        <w:t>Pendrive</w:t>
      </w:r>
      <w:proofErr w:type="spellEnd"/>
      <w:r w:rsidRPr="00CA514A">
        <w:rPr>
          <w:rFonts w:ascii="Cambria" w:hAnsi="Cambria"/>
        </w:rPr>
        <w:t xml:space="preserve"> wraz z kartą zgłoszenia. Uczestnik konkursu może zgłosić jedno zdjęcie w każdej kategorii. </w:t>
      </w:r>
      <w:r w:rsidR="009771EF">
        <w:rPr>
          <w:rFonts w:ascii="Cambria" w:hAnsi="Cambria"/>
        </w:rPr>
        <w:t>Zdjęcia nie mogą być przetwarzane, modyfikowane, czy edytowane w programach graficznych.</w:t>
      </w:r>
    </w:p>
    <w:p w:rsidR="00CA514A" w:rsidRPr="00CA514A" w:rsidRDefault="00CA514A" w:rsidP="00CA514A">
      <w:pPr>
        <w:pStyle w:val="Akapitzlist"/>
        <w:numPr>
          <w:ilvl w:val="0"/>
          <w:numId w:val="3"/>
        </w:numPr>
        <w:spacing w:after="0"/>
        <w:jc w:val="both"/>
        <w:rPr>
          <w:rFonts w:ascii="Cambria" w:hAnsi="Cambria"/>
        </w:rPr>
      </w:pPr>
      <w:r w:rsidRPr="00CA514A">
        <w:rPr>
          <w:rFonts w:ascii="Cambria" w:hAnsi="Cambria"/>
        </w:rPr>
        <w:t>Termin i miejsce składania prac:</w:t>
      </w:r>
    </w:p>
    <w:p w:rsidR="00CA514A" w:rsidRPr="00CA514A" w:rsidRDefault="00CA514A" w:rsidP="00CA514A">
      <w:pPr>
        <w:pStyle w:val="Akapitzlist"/>
        <w:spacing w:after="0"/>
        <w:ind w:left="0"/>
        <w:jc w:val="both"/>
        <w:rPr>
          <w:rFonts w:ascii="Cambria" w:hAnsi="Cambria"/>
        </w:rPr>
      </w:pPr>
      <w:r w:rsidRPr="00CA514A">
        <w:rPr>
          <w:rFonts w:ascii="Cambria" w:hAnsi="Cambria"/>
        </w:rPr>
        <w:t xml:space="preserve">Prace wraz z kartą zgłoszenia należy składać do dnia </w:t>
      </w:r>
      <w:r>
        <w:rPr>
          <w:rFonts w:ascii="Cambria" w:hAnsi="Cambria"/>
          <w:b/>
        </w:rPr>
        <w:t>4.02</w:t>
      </w:r>
      <w:r w:rsidRPr="00CA514A">
        <w:rPr>
          <w:rFonts w:ascii="Cambria" w:hAnsi="Cambria"/>
          <w:b/>
        </w:rPr>
        <w:t>.201</w:t>
      </w:r>
      <w:r>
        <w:rPr>
          <w:rFonts w:ascii="Cambria" w:hAnsi="Cambria"/>
          <w:b/>
        </w:rPr>
        <w:t>5</w:t>
      </w:r>
      <w:r w:rsidRPr="00CA514A">
        <w:rPr>
          <w:rFonts w:ascii="Cambria" w:hAnsi="Cambria"/>
        </w:rPr>
        <w:t xml:space="preserve"> r. w świetlicy szkolnej do pani Magdaleny Cichowlas.</w:t>
      </w:r>
    </w:p>
    <w:p w:rsidR="00CA514A" w:rsidRPr="00CA514A" w:rsidRDefault="00CA514A" w:rsidP="00CA514A">
      <w:pPr>
        <w:pStyle w:val="Akapitzlist"/>
        <w:numPr>
          <w:ilvl w:val="0"/>
          <w:numId w:val="3"/>
        </w:numPr>
        <w:spacing w:after="0"/>
        <w:jc w:val="both"/>
        <w:rPr>
          <w:rFonts w:ascii="Cambria" w:hAnsi="Cambria"/>
        </w:rPr>
      </w:pPr>
      <w:r w:rsidRPr="00CA514A">
        <w:rPr>
          <w:rFonts w:ascii="Cambria" w:hAnsi="Cambria"/>
        </w:rPr>
        <w:t>Oceniane będą:</w:t>
      </w:r>
    </w:p>
    <w:p w:rsidR="00CA514A" w:rsidRPr="00CA514A" w:rsidRDefault="00CA514A" w:rsidP="00CA514A">
      <w:pPr>
        <w:pStyle w:val="Akapitzlist"/>
        <w:numPr>
          <w:ilvl w:val="1"/>
          <w:numId w:val="3"/>
        </w:numPr>
        <w:spacing w:after="0"/>
        <w:jc w:val="both"/>
        <w:rPr>
          <w:rFonts w:ascii="Cambria" w:hAnsi="Cambria"/>
        </w:rPr>
      </w:pPr>
      <w:r w:rsidRPr="00CA514A">
        <w:rPr>
          <w:rFonts w:ascii="Cambria" w:hAnsi="Cambria"/>
        </w:rPr>
        <w:t>zgodność z tematem</w:t>
      </w:r>
    </w:p>
    <w:p w:rsidR="00CA514A" w:rsidRPr="00CA514A" w:rsidRDefault="00CA514A" w:rsidP="00CA514A">
      <w:pPr>
        <w:pStyle w:val="Akapitzlist"/>
        <w:numPr>
          <w:ilvl w:val="1"/>
          <w:numId w:val="3"/>
        </w:numPr>
        <w:spacing w:after="0"/>
        <w:jc w:val="both"/>
        <w:rPr>
          <w:rFonts w:ascii="Cambria" w:hAnsi="Cambria"/>
        </w:rPr>
      </w:pPr>
      <w:r w:rsidRPr="00CA514A">
        <w:rPr>
          <w:rFonts w:ascii="Cambria" w:hAnsi="Cambria"/>
        </w:rPr>
        <w:t>walory artystyczne</w:t>
      </w:r>
    </w:p>
    <w:p w:rsidR="00CA514A" w:rsidRPr="00CA514A" w:rsidRDefault="00CA514A" w:rsidP="00CA514A">
      <w:pPr>
        <w:pStyle w:val="Akapitzlist"/>
        <w:numPr>
          <w:ilvl w:val="1"/>
          <w:numId w:val="3"/>
        </w:numPr>
        <w:spacing w:after="0"/>
        <w:jc w:val="both"/>
        <w:rPr>
          <w:rFonts w:ascii="Cambria" w:hAnsi="Cambria"/>
        </w:rPr>
      </w:pPr>
      <w:r w:rsidRPr="00CA514A">
        <w:rPr>
          <w:rFonts w:ascii="Cambria" w:hAnsi="Cambria"/>
        </w:rPr>
        <w:t>technika i estetyka wykonania</w:t>
      </w:r>
    </w:p>
    <w:p w:rsidR="00CA514A" w:rsidRPr="00CA514A" w:rsidRDefault="00CA514A" w:rsidP="00CA514A">
      <w:pPr>
        <w:pStyle w:val="Akapitzlist"/>
        <w:numPr>
          <w:ilvl w:val="1"/>
          <w:numId w:val="3"/>
        </w:numPr>
        <w:spacing w:after="0"/>
        <w:jc w:val="both"/>
        <w:rPr>
          <w:rFonts w:ascii="Cambria" w:hAnsi="Cambria"/>
        </w:rPr>
      </w:pPr>
      <w:r w:rsidRPr="00CA514A">
        <w:rPr>
          <w:rFonts w:ascii="Cambria" w:hAnsi="Cambria"/>
        </w:rPr>
        <w:t>oryginalność</w:t>
      </w:r>
    </w:p>
    <w:p w:rsidR="00CA514A" w:rsidRPr="00CA514A" w:rsidRDefault="00CA514A" w:rsidP="00CA514A">
      <w:pPr>
        <w:pStyle w:val="Akapitzlist"/>
        <w:numPr>
          <w:ilvl w:val="0"/>
          <w:numId w:val="5"/>
        </w:numPr>
        <w:spacing w:after="0"/>
        <w:jc w:val="both"/>
        <w:rPr>
          <w:rFonts w:ascii="Cambria" w:hAnsi="Cambria"/>
          <w:b/>
          <w:sz w:val="24"/>
          <w:szCs w:val="24"/>
        </w:rPr>
      </w:pPr>
      <w:r w:rsidRPr="00CA514A">
        <w:rPr>
          <w:rFonts w:ascii="Cambria" w:hAnsi="Cambria"/>
          <w:b/>
          <w:sz w:val="24"/>
          <w:szCs w:val="24"/>
        </w:rPr>
        <w:t>Postanowienia końcowe:</w:t>
      </w:r>
    </w:p>
    <w:p w:rsidR="00CA514A" w:rsidRPr="00CA514A" w:rsidRDefault="00CA514A" w:rsidP="00CA514A">
      <w:pPr>
        <w:pStyle w:val="Akapitzlist"/>
        <w:numPr>
          <w:ilvl w:val="0"/>
          <w:numId w:val="6"/>
        </w:numPr>
        <w:spacing w:after="0"/>
        <w:jc w:val="both"/>
        <w:rPr>
          <w:rFonts w:ascii="Cambria" w:hAnsi="Cambria"/>
        </w:rPr>
      </w:pPr>
      <w:r w:rsidRPr="00CA514A">
        <w:rPr>
          <w:rFonts w:ascii="Cambria" w:hAnsi="Cambria"/>
        </w:rPr>
        <w:t>prace oceni jury powołane przez organizatora</w:t>
      </w:r>
    </w:p>
    <w:p w:rsidR="00CA514A" w:rsidRPr="00CA514A" w:rsidRDefault="00CA514A" w:rsidP="00CA514A">
      <w:pPr>
        <w:pStyle w:val="Akapitzlist"/>
        <w:numPr>
          <w:ilvl w:val="0"/>
          <w:numId w:val="6"/>
        </w:numPr>
        <w:spacing w:after="0"/>
        <w:jc w:val="both"/>
        <w:rPr>
          <w:rFonts w:ascii="Cambria" w:hAnsi="Cambria"/>
        </w:rPr>
      </w:pPr>
      <w:r w:rsidRPr="00CA514A">
        <w:rPr>
          <w:rFonts w:ascii="Cambria" w:hAnsi="Cambria"/>
        </w:rPr>
        <w:t>organizator zapewnia ciekawe nagrody rzeczowe oraz trwałą ekspozycję prac w galerii świetlicy szkolnej.</w:t>
      </w:r>
    </w:p>
    <w:p w:rsidR="00CA514A" w:rsidRPr="00CA514A" w:rsidRDefault="00CA514A" w:rsidP="00CA514A">
      <w:pPr>
        <w:pStyle w:val="Akapitzlist"/>
        <w:numPr>
          <w:ilvl w:val="0"/>
          <w:numId w:val="6"/>
        </w:numPr>
        <w:spacing w:after="0"/>
        <w:jc w:val="both"/>
        <w:rPr>
          <w:rFonts w:ascii="Cambria" w:hAnsi="Cambria"/>
        </w:rPr>
      </w:pPr>
      <w:r w:rsidRPr="00CA514A">
        <w:rPr>
          <w:rFonts w:ascii="Cambria" w:hAnsi="Cambria"/>
        </w:rPr>
        <w:t>dostarczone prace przechodzą na własność organizatora.</w:t>
      </w:r>
    </w:p>
    <w:p w:rsidR="00CA514A" w:rsidRPr="009771EF" w:rsidRDefault="00CA514A" w:rsidP="009771EF">
      <w:pPr>
        <w:pStyle w:val="Akapitzlist"/>
        <w:numPr>
          <w:ilvl w:val="0"/>
          <w:numId w:val="6"/>
        </w:numPr>
        <w:spacing w:after="0"/>
        <w:jc w:val="both"/>
        <w:rPr>
          <w:rFonts w:ascii="Cambria" w:hAnsi="Cambria"/>
        </w:rPr>
      </w:pPr>
      <w:r w:rsidRPr="00CA514A">
        <w:rPr>
          <w:rFonts w:ascii="Cambria" w:hAnsi="Cambria"/>
        </w:rPr>
        <w:t>udział w konkursie jest jednocześnie zgodą na publikację prac na stronie internetowej szkoły.</w:t>
      </w:r>
    </w:p>
    <w:p w:rsidR="00CA514A" w:rsidRPr="00CA514A" w:rsidRDefault="00CA514A" w:rsidP="00CA514A">
      <w:pPr>
        <w:pStyle w:val="Akapitzlist"/>
        <w:spacing w:after="0"/>
        <w:ind w:left="0"/>
        <w:jc w:val="both"/>
        <w:rPr>
          <w:rFonts w:ascii="Cambria" w:hAnsi="Cambria"/>
        </w:rPr>
      </w:pPr>
      <w:r w:rsidRPr="00CA514A">
        <w:rPr>
          <w:rFonts w:ascii="Cambria" w:hAnsi="Cambria"/>
        </w:rPr>
        <w:t>Karty zgłoszeń  można pobrać ze strony internetowej.</w:t>
      </w:r>
    </w:p>
    <w:p w:rsidR="00CA514A" w:rsidRPr="00CA514A" w:rsidRDefault="00CA514A" w:rsidP="00CA514A">
      <w:pPr>
        <w:spacing w:after="0"/>
        <w:jc w:val="both"/>
        <w:rPr>
          <w:rFonts w:ascii="Cambria" w:hAnsi="Cambria"/>
          <w:sz w:val="24"/>
          <w:szCs w:val="24"/>
        </w:rPr>
      </w:pPr>
    </w:p>
    <w:p w:rsidR="0063150C" w:rsidRPr="00CA514A" w:rsidRDefault="0063150C"/>
    <w:sectPr w:rsidR="0063150C" w:rsidRPr="00CA514A" w:rsidSect="006315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4444B"/>
    <w:multiLevelType w:val="hybridMultilevel"/>
    <w:tmpl w:val="1FA2F1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FD5B08"/>
    <w:multiLevelType w:val="hybridMultilevel"/>
    <w:tmpl w:val="4216DB1A"/>
    <w:lvl w:ilvl="0" w:tplc="CC72D5B2">
      <w:start w:val="1"/>
      <w:numFmt w:val="decimal"/>
      <w:lvlText w:val="%1."/>
      <w:lvlJc w:val="left"/>
      <w:pPr>
        <w:ind w:left="340" w:hanging="340"/>
      </w:pPr>
      <w:rPr>
        <w:sz w:val="22"/>
        <w:szCs w:val="22"/>
      </w:rPr>
    </w:lvl>
    <w:lvl w:ilvl="1" w:tplc="D1728F20">
      <w:start w:val="1"/>
      <w:numFmt w:val="decimal"/>
      <w:lvlText w:val="%2)"/>
      <w:lvlJc w:val="left"/>
      <w:pPr>
        <w:ind w:left="680" w:hanging="34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F95281"/>
    <w:multiLevelType w:val="hybridMultilevel"/>
    <w:tmpl w:val="1F241DC8"/>
    <w:lvl w:ilvl="0" w:tplc="F80C8128">
      <w:start w:val="3"/>
      <w:numFmt w:val="upperRoman"/>
      <w:lvlText w:val="%1."/>
      <w:lvlJc w:val="left"/>
      <w:pPr>
        <w:ind w:left="360" w:hanging="360"/>
      </w:pPr>
      <w:rPr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D9E3B81"/>
    <w:multiLevelType w:val="hybridMultilevel"/>
    <w:tmpl w:val="871A7FF0"/>
    <w:lvl w:ilvl="0" w:tplc="83CA41BC">
      <w:start w:val="1"/>
      <w:numFmt w:val="upperRoman"/>
      <w:lvlText w:val="%1."/>
      <w:lvlJc w:val="left"/>
      <w:pPr>
        <w:ind w:left="340" w:hanging="340"/>
      </w:pPr>
      <w:rPr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0211650"/>
    <w:multiLevelType w:val="hybridMultilevel"/>
    <w:tmpl w:val="648CEC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4C623B5"/>
    <w:multiLevelType w:val="hybridMultilevel"/>
    <w:tmpl w:val="FAD21556"/>
    <w:lvl w:ilvl="0" w:tplc="48126DE2">
      <w:start w:val="1"/>
      <w:numFmt w:val="decimal"/>
      <w:lvlText w:val="%1."/>
      <w:lvlJc w:val="left"/>
      <w:pPr>
        <w:ind w:left="340" w:hanging="340"/>
      </w:pPr>
      <w:rPr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CA514A"/>
    <w:rsid w:val="000907BD"/>
    <w:rsid w:val="0063150C"/>
    <w:rsid w:val="009771EF"/>
    <w:rsid w:val="00CA5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514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51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94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228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Cichowlas</dc:creator>
  <cp:keywords/>
  <dc:description/>
  <cp:lastModifiedBy>Magdalena Cichowlas</cp:lastModifiedBy>
  <cp:revision>3</cp:revision>
  <dcterms:created xsi:type="dcterms:W3CDTF">2014-10-23T09:30:00Z</dcterms:created>
  <dcterms:modified xsi:type="dcterms:W3CDTF">2014-10-23T09:54:00Z</dcterms:modified>
</cp:coreProperties>
</file>